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FE3" w:rsidRDefault="00A53FE3" w:rsidP="00A53FE3">
      <w:pPr>
        <w:rPr>
          <w:rFonts w:ascii="Arial" w:hAnsi="Arial" w:cs="Arial"/>
          <w:b/>
          <w:sz w:val="24"/>
          <w:lang w:val="en-US"/>
        </w:rPr>
      </w:pPr>
      <w:r w:rsidRPr="00351E8E">
        <w:rPr>
          <w:rFonts w:ascii="Arial" w:hAnsi="Arial" w:cs="Arial"/>
          <w:b/>
          <w:sz w:val="24"/>
          <w:lang w:val="en-US"/>
        </w:rPr>
        <w:t>TABLE 1</w:t>
      </w:r>
    </w:p>
    <w:p w:rsidR="00A53FE3" w:rsidRDefault="00A53FE3" w:rsidP="00A53FE3">
      <w:pPr>
        <w:rPr>
          <w:rFonts w:ascii="Arial" w:hAnsi="Arial" w:cs="Arial"/>
          <w:b/>
          <w:sz w:val="24"/>
          <w:lang w:val="en-US"/>
        </w:rPr>
      </w:pPr>
    </w:p>
    <w:tbl>
      <w:tblPr>
        <w:tblStyle w:val="SombreadoClaro"/>
        <w:tblW w:w="8752" w:type="dxa"/>
        <w:tblLook w:val="04A0" w:firstRow="1" w:lastRow="0" w:firstColumn="1" w:lastColumn="0" w:noHBand="0" w:noVBand="1"/>
      </w:tblPr>
      <w:tblGrid>
        <w:gridCol w:w="1085"/>
        <w:gridCol w:w="5271"/>
        <w:gridCol w:w="1129"/>
        <w:gridCol w:w="1267"/>
      </w:tblGrid>
      <w:tr w:rsidR="00A53FE3" w:rsidRPr="00351E8E" w:rsidTr="00681E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  <w:tcBorders>
              <w:top w:val="nil"/>
              <w:bottom w:val="single" w:sz="12" w:space="0" w:color="auto"/>
            </w:tcBorders>
          </w:tcPr>
          <w:p w:rsidR="00A53FE3" w:rsidRPr="00351E8E" w:rsidRDefault="00A53FE3" w:rsidP="00681EA1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jc w:val="both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5333" w:type="dxa"/>
            <w:tcBorders>
              <w:top w:val="nil"/>
              <w:bottom w:val="single" w:sz="12" w:space="0" w:color="auto"/>
            </w:tcBorders>
          </w:tcPr>
          <w:p w:rsidR="00A53FE3" w:rsidRPr="00351E8E" w:rsidRDefault="00A53FE3" w:rsidP="00681EA1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single" w:sz="12" w:space="0" w:color="auto"/>
            </w:tcBorders>
          </w:tcPr>
          <w:p w:rsidR="00A53FE3" w:rsidRPr="00351E8E" w:rsidRDefault="00A53FE3" w:rsidP="00681EA1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lang w:val="en-US"/>
              </w:rPr>
            </w:pPr>
            <w:r w:rsidRPr="00351E8E">
              <w:rPr>
                <w:rFonts w:ascii="Arial" w:hAnsi="Arial" w:cs="Arial"/>
                <w:sz w:val="22"/>
                <w:lang w:val="en-US"/>
              </w:rPr>
              <w:t>Right Eye</w:t>
            </w:r>
          </w:p>
        </w:tc>
        <w:tc>
          <w:tcPr>
            <w:tcW w:w="1273" w:type="dxa"/>
            <w:tcBorders>
              <w:top w:val="nil"/>
              <w:bottom w:val="single" w:sz="12" w:space="0" w:color="auto"/>
            </w:tcBorders>
          </w:tcPr>
          <w:p w:rsidR="00A53FE3" w:rsidRPr="00351E8E" w:rsidRDefault="00A53FE3" w:rsidP="00681EA1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lang w:val="en-US"/>
              </w:rPr>
            </w:pPr>
            <w:r w:rsidRPr="00351E8E">
              <w:rPr>
                <w:rFonts w:ascii="Arial" w:hAnsi="Arial" w:cs="Arial"/>
                <w:sz w:val="22"/>
                <w:lang w:val="en-US"/>
              </w:rPr>
              <w:t>Left Eye</w:t>
            </w:r>
          </w:p>
        </w:tc>
      </w:tr>
      <w:tr w:rsidR="00A53FE3" w:rsidRPr="00351E8E" w:rsidTr="00681E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A53FE3" w:rsidRPr="00351E8E" w:rsidRDefault="00A53FE3" w:rsidP="00681EA1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jc w:val="center"/>
              <w:rPr>
                <w:rFonts w:ascii="Arial" w:hAnsi="Arial" w:cs="Arial"/>
                <w:sz w:val="22"/>
                <w:lang w:val="en-GB"/>
              </w:rPr>
            </w:pPr>
            <w:r w:rsidRPr="00351E8E">
              <w:rPr>
                <w:rFonts w:ascii="Arial" w:hAnsi="Arial" w:cs="Arial"/>
                <w:sz w:val="22"/>
                <w:lang w:val="en-GB"/>
              </w:rPr>
              <w:t>External Exam</w:t>
            </w:r>
          </w:p>
        </w:tc>
        <w:tc>
          <w:tcPr>
            <w:tcW w:w="5333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A53FE3" w:rsidRPr="00351E8E" w:rsidRDefault="00A53FE3" w:rsidP="00681EA1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lang w:val="en-GB"/>
              </w:rPr>
            </w:pPr>
            <w:r w:rsidRPr="00351E8E">
              <w:rPr>
                <w:rFonts w:ascii="Arial" w:hAnsi="Arial" w:cs="Arial"/>
                <w:sz w:val="22"/>
                <w:lang w:val="en-GB"/>
              </w:rPr>
              <w:t>Palpebral Fissure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A53FE3" w:rsidRPr="00351E8E" w:rsidRDefault="00A53FE3" w:rsidP="00681EA1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lang w:val="en-US"/>
              </w:rPr>
            </w:pPr>
            <w:r w:rsidRPr="00351E8E">
              <w:rPr>
                <w:rFonts w:ascii="Arial" w:hAnsi="Arial" w:cs="Arial"/>
                <w:sz w:val="22"/>
                <w:lang w:val="en-US"/>
              </w:rPr>
              <w:t>10 mm</w:t>
            </w:r>
          </w:p>
        </w:tc>
        <w:tc>
          <w:tcPr>
            <w:tcW w:w="1273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A53FE3" w:rsidRPr="00351E8E" w:rsidRDefault="00A53FE3" w:rsidP="00681EA1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lang w:val="en-US"/>
              </w:rPr>
            </w:pPr>
            <w:r w:rsidRPr="00351E8E">
              <w:rPr>
                <w:rFonts w:ascii="Arial" w:hAnsi="Arial" w:cs="Arial"/>
                <w:sz w:val="22"/>
                <w:lang w:val="en-US"/>
              </w:rPr>
              <w:t>8-9 mm</w:t>
            </w:r>
          </w:p>
        </w:tc>
      </w:tr>
      <w:tr w:rsidR="00A53FE3" w:rsidRPr="00351E8E" w:rsidTr="00681EA1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  <w:vMerge/>
            <w:shd w:val="clear" w:color="auto" w:fill="FFFFFF" w:themeFill="background1"/>
            <w:vAlign w:val="center"/>
          </w:tcPr>
          <w:p w:rsidR="00A53FE3" w:rsidRPr="00351E8E" w:rsidRDefault="00A53FE3" w:rsidP="00681EA1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jc w:val="center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5333" w:type="dxa"/>
            <w:shd w:val="clear" w:color="auto" w:fill="FFFFFF" w:themeFill="background1"/>
          </w:tcPr>
          <w:p w:rsidR="00A53FE3" w:rsidRPr="00351E8E" w:rsidRDefault="00A53FE3" w:rsidP="00681EA1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lang w:val="en-GB"/>
              </w:rPr>
            </w:pPr>
            <w:r w:rsidRPr="00351E8E">
              <w:rPr>
                <w:rFonts w:ascii="Arial" w:hAnsi="Arial" w:cs="Arial"/>
                <w:sz w:val="22"/>
                <w:lang w:val="en-GB"/>
              </w:rPr>
              <w:t>Margin Reflex Distance-1</w:t>
            </w:r>
          </w:p>
        </w:tc>
        <w:tc>
          <w:tcPr>
            <w:tcW w:w="1134" w:type="dxa"/>
            <w:shd w:val="clear" w:color="auto" w:fill="FFFFFF" w:themeFill="background1"/>
          </w:tcPr>
          <w:p w:rsidR="00A53FE3" w:rsidRPr="00351E8E" w:rsidRDefault="00A53FE3" w:rsidP="00681EA1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lang w:val="en-US"/>
              </w:rPr>
            </w:pPr>
            <w:r w:rsidRPr="00351E8E">
              <w:rPr>
                <w:rFonts w:ascii="Arial" w:hAnsi="Arial" w:cs="Arial"/>
                <w:sz w:val="22"/>
                <w:lang w:val="en-US"/>
              </w:rPr>
              <w:t>4 mm</w:t>
            </w:r>
          </w:p>
        </w:tc>
        <w:tc>
          <w:tcPr>
            <w:tcW w:w="1273" w:type="dxa"/>
            <w:shd w:val="clear" w:color="auto" w:fill="FFFFFF" w:themeFill="background1"/>
          </w:tcPr>
          <w:p w:rsidR="00A53FE3" w:rsidRPr="00351E8E" w:rsidRDefault="00A53FE3" w:rsidP="00681EA1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lang w:val="en-US"/>
              </w:rPr>
            </w:pPr>
            <w:r w:rsidRPr="00351E8E">
              <w:rPr>
                <w:rFonts w:ascii="Arial" w:hAnsi="Arial" w:cs="Arial"/>
                <w:sz w:val="22"/>
                <w:lang w:val="en-US"/>
              </w:rPr>
              <w:t>2-3 mm</w:t>
            </w:r>
          </w:p>
        </w:tc>
      </w:tr>
      <w:tr w:rsidR="00A53FE3" w:rsidRPr="00351E8E" w:rsidTr="00681E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  <w:vMerge/>
            <w:shd w:val="clear" w:color="auto" w:fill="FFFFFF" w:themeFill="background1"/>
            <w:vAlign w:val="center"/>
          </w:tcPr>
          <w:p w:rsidR="00A53FE3" w:rsidRPr="00351E8E" w:rsidRDefault="00A53FE3" w:rsidP="00681EA1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jc w:val="center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5333" w:type="dxa"/>
            <w:shd w:val="clear" w:color="auto" w:fill="FFFFFF" w:themeFill="background1"/>
          </w:tcPr>
          <w:p w:rsidR="00A53FE3" w:rsidRPr="00351E8E" w:rsidRDefault="00A53FE3" w:rsidP="00681EA1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lang w:val="en-GB"/>
              </w:rPr>
            </w:pPr>
            <w:r w:rsidRPr="00351E8E">
              <w:rPr>
                <w:rFonts w:ascii="Arial" w:hAnsi="Arial" w:cs="Arial"/>
                <w:sz w:val="22"/>
                <w:lang w:val="en-GB"/>
              </w:rPr>
              <w:t>Margin Reflex Distance-2</w:t>
            </w:r>
          </w:p>
        </w:tc>
        <w:tc>
          <w:tcPr>
            <w:tcW w:w="1134" w:type="dxa"/>
            <w:shd w:val="clear" w:color="auto" w:fill="FFFFFF" w:themeFill="background1"/>
          </w:tcPr>
          <w:p w:rsidR="00A53FE3" w:rsidRPr="00351E8E" w:rsidRDefault="00A53FE3" w:rsidP="00681EA1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lang w:val="en-US"/>
              </w:rPr>
            </w:pPr>
            <w:r w:rsidRPr="00351E8E">
              <w:rPr>
                <w:rFonts w:ascii="Arial" w:hAnsi="Arial" w:cs="Arial"/>
                <w:sz w:val="22"/>
                <w:lang w:val="en-US"/>
              </w:rPr>
              <w:t>6 mm</w:t>
            </w:r>
          </w:p>
        </w:tc>
        <w:tc>
          <w:tcPr>
            <w:tcW w:w="1273" w:type="dxa"/>
            <w:shd w:val="clear" w:color="auto" w:fill="FFFFFF" w:themeFill="background1"/>
          </w:tcPr>
          <w:p w:rsidR="00A53FE3" w:rsidRPr="00351E8E" w:rsidRDefault="00A53FE3" w:rsidP="00681EA1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lang w:val="en-US"/>
              </w:rPr>
            </w:pPr>
            <w:r w:rsidRPr="00351E8E">
              <w:rPr>
                <w:rFonts w:ascii="Arial" w:hAnsi="Arial" w:cs="Arial"/>
                <w:sz w:val="22"/>
                <w:lang w:val="en-US"/>
              </w:rPr>
              <w:t>5.5 mm</w:t>
            </w:r>
          </w:p>
        </w:tc>
      </w:tr>
      <w:tr w:rsidR="00A53FE3" w:rsidRPr="00351E8E" w:rsidTr="00681EA1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  <w:vMerge/>
            <w:shd w:val="clear" w:color="auto" w:fill="FFFFFF" w:themeFill="background1"/>
            <w:vAlign w:val="center"/>
          </w:tcPr>
          <w:p w:rsidR="00A53FE3" w:rsidRPr="00351E8E" w:rsidRDefault="00A53FE3" w:rsidP="00681EA1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jc w:val="center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5333" w:type="dxa"/>
            <w:shd w:val="clear" w:color="auto" w:fill="FFFFFF" w:themeFill="background1"/>
          </w:tcPr>
          <w:p w:rsidR="00A53FE3" w:rsidRPr="00351E8E" w:rsidRDefault="00A53FE3" w:rsidP="00681EA1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lang w:val="en-GB"/>
              </w:rPr>
            </w:pPr>
            <w:proofErr w:type="spellStart"/>
            <w:r w:rsidRPr="00351E8E">
              <w:rPr>
                <w:rFonts w:ascii="Arial" w:hAnsi="Arial" w:cs="Arial"/>
                <w:sz w:val="22"/>
                <w:lang w:val="en-GB"/>
              </w:rPr>
              <w:t>Levator</w:t>
            </w:r>
            <w:proofErr w:type="spellEnd"/>
            <w:r w:rsidRPr="00351E8E">
              <w:rPr>
                <w:rFonts w:ascii="Arial" w:hAnsi="Arial" w:cs="Arial"/>
                <w:sz w:val="22"/>
                <w:lang w:val="en-GB"/>
              </w:rPr>
              <w:t xml:space="preserve"> Function</w:t>
            </w:r>
          </w:p>
        </w:tc>
        <w:tc>
          <w:tcPr>
            <w:tcW w:w="1134" w:type="dxa"/>
            <w:shd w:val="clear" w:color="auto" w:fill="FFFFFF" w:themeFill="background1"/>
          </w:tcPr>
          <w:p w:rsidR="00A53FE3" w:rsidRPr="00351E8E" w:rsidRDefault="00A53FE3" w:rsidP="00681EA1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lang w:val="en-US"/>
              </w:rPr>
            </w:pPr>
            <w:r w:rsidRPr="00351E8E">
              <w:rPr>
                <w:rFonts w:ascii="Arial" w:hAnsi="Arial" w:cs="Arial"/>
                <w:sz w:val="22"/>
                <w:lang w:val="en-US"/>
              </w:rPr>
              <w:t>15 mm</w:t>
            </w:r>
          </w:p>
        </w:tc>
        <w:tc>
          <w:tcPr>
            <w:tcW w:w="1273" w:type="dxa"/>
            <w:shd w:val="clear" w:color="auto" w:fill="FFFFFF" w:themeFill="background1"/>
          </w:tcPr>
          <w:p w:rsidR="00A53FE3" w:rsidRPr="00351E8E" w:rsidRDefault="00A53FE3" w:rsidP="00681EA1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lang w:val="en-US"/>
              </w:rPr>
            </w:pPr>
            <w:r w:rsidRPr="00351E8E">
              <w:rPr>
                <w:rFonts w:ascii="Arial" w:hAnsi="Arial" w:cs="Arial"/>
                <w:sz w:val="22"/>
                <w:lang w:val="en-US"/>
              </w:rPr>
              <w:t>15 mm</w:t>
            </w:r>
          </w:p>
        </w:tc>
      </w:tr>
      <w:tr w:rsidR="00A53FE3" w:rsidRPr="00351E8E" w:rsidTr="00681E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  <w:vMerge/>
            <w:shd w:val="clear" w:color="auto" w:fill="FFFFFF" w:themeFill="background1"/>
            <w:vAlign w:val="center"/>
          </w:tcPr>
          <w:p w:rsidR="00A53FE3" w:rsidRPr="00351E8E" w:rsidRDefault="00A53FE3" w:rsidP="00681EA1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jc w:val="center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5333" w:type="dxa"/>
            <w:shd w:val="clear" w:color="auto" w:fill="FFFFFF" w:themeFill="background1"/>
          </w:tcPr>
          <w:p w:rsidR="00A53FE3" w:rsidRPr="00351E8E" w:rsidRDefault="00A53FE3" w:rsidP="00681EA1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lang w:val="en-GB"/>
              </w:rPr>
            </w:pPr>
            <w:r w:rsidRPr="00351E8E">
              <w:rPr>
                <w:rFonts w:ascii="Arial" w:hAnsi="Arial" w:cs="Arial"/>
                <w:sz w:val="22"/>
                <w:lang w:val="en-GB"/>
              </w:rPr>
              <w:t>Superior ptosis</w:t>
            </w:r>
          </w:p>
        </w:tc>
        <w:tc>
          <w:tcPr>
            <w:tcW w:w="1134" w:type="dxa"/>
            <w:shd w:val="clear" w:color="auto" w:fill="FFFFFF" w:themeFill="background1"/>
          </w:tcPr>
          <w:p w:rsidR="00A53FE3" w:rsidRPr="00351E8E" w:rsidRDefault="00A53FE3" w:rsidP="00681EA1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lang w:val="en-US"/>
              </w:rPr>
            </w:pPr>
            <w:r w:rsidRPr="00351E8E">
              <w:rPr>
                <w:rFonts w:ascii="Arial" w:hAnsi="Arial" w:cs="Arial"/>
                <w:sz w:val="22"/>
                <w:lang w:val="en-US"/>
              </w:rPr>
              <w:t>-</w:t>
            </w:r>
          </w:p>
        </w:tc>
        <w:tc>
          <w:tcPr>
            <w:tcW w:w="1273" w:type="dxa"/>
            <w:shd w:val="clear" w:color="auto" w:fill="FFFFFF" w:themeFill="background1"/>
          </w:tcPr>
          <w:p w:rsidR="00A53FE3" w:rsidRPr="00351E8E" w:rsidRDefault="00A53FE3" w:rsidP="00681EA1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lang w:val="en-US"/>
              </w:rPr>
            </w:pPr>
            <w:r w:rsidRPr="00351E8E">
              <w:rPr>
                <w:rFonts w:ascii="Arial" w:hAnsi="Arial" w:cs="Arial"/>
                <w:sz w:val="22"/>
                <w:lang w:val="en-US"/>
              </w:rPr>
              <w:t>1-2 mm</w:t>
            </w:r>
          </w:p>
        </w:tc>
      </w:tr>
      <w:tr w:rsidR="00A53FE3" w:rsidRPr="00351E8E" w:rsidTr="00681EA1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A53FE3" w:rsidRPr="00351E8E" w:rsidRDefault="00A53FE3" w:rsidP="00681EA1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jc w:val="center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5333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A53FE3" w:rsidRPr="00351E8E" w:rsidRDefault="00A53FE3" w:rsidP="00681EA1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lang w:val="en-GB"/>
              </w:rPr>
            </w:pPr>
            <w:r w:rsidRPr="00351E8E">
              <w:rPr>
                <w:rFonts w:ascii="Arial" w:hAnsi="Arial" w:cs="Arial"/>
                <w:sz w:val="22"/>
                <w:lang w:val="en-GB"/>
              </w:rPr>
              <w:t>Inverted inferior ptosis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A53FE3" w:rsidRPr="00351E8E" w:rsidRDefault="00A53FE3" w:rsidP="00681EA1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lang w:val="en-US"/>
              </w:rPr>
            </w:pPr>
            <w:r w:rsidRPr="00351E8E">
              <w:rPr>
                <w:rFonts w:ascii="Arial" w:hAnsi="Arial" w:cs="Arial"/>
                <w:sz w:val="22"/>
                <w:lang w:val="en-US"/>
              </w:rPr>
              <w:t>-</w:t>
            </w:r>
          </w:p>
        </w:tc>
        <w:tc>
          <w:tcPr>
            <w:tcW w:w="1273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A53FE3" w:rsidRPr="00351E8E" w:rsidRDefault="00A53FE3" w:rsidP="00681EA1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lang w:val="en-US"/>
              </w:rPr>
            </w:pPr>
            <w:r w:rsidRPr="00351E8E">
              <w:rPr>
                <w:rFonts w:ascii="Arial" w:hAnsi="Arial" w:cs="Arial"/>
                <w:sz w:val="22"/>
                <w:lang w:val="en-US"/>
              </w:rPr>
              <w:t>0.5mm</w:t>
            </w:r>
          </w:p>
        </w:tc>
      </w:tr>
      <w:tr w:rsidR="00A53FE3" w:rsidRPr="00D43FCB" w:rsidTr="00681E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  <w:tcBorders>
              <w:top w:val="single" w:sz="12" w:space="0" w:color="auto"/>
              <w:bottom w:val="single" w:sz="8" w:space="0" w:color="000000" w:themeColor="text1"/>
            </w:tcBorders>
            <w:shd w:val="clear" w:color="auto" w:fill="FFFFFF" w:themeFill="background1"/>
            <w:vAlign w:val="center"/>
          </w:tcPr>
          <w:p w:rsidR="00A53FE3" w:rsidRPr="00351E8E" w:rsidRDefault="00A53FE3" w:rsidP="00681EA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lang w:val="en-GB"/>
              </w:rPr>
            </w:pPr>
            <w:r w:rsidRPr="00351E8E">
              <w:rPr>
                <w:rFonts w:ascii="Arial" w:hAnsi="Arial" w:cs="Arial"/>
                <w:sz w:val="22"/>
                <w:lang w:val="en-GB"/>
              </w:rPr>
              <w:t>Pupils</w:t>
            </w:r>
          </w:p>
        </w:tc>
        <w:tc>
          <w:tcPr>
            <w:tcW w:w="7740" w:type="dxa"/>
            <w:gridSpan w:val="3"/>
            <w:tcBorders>
              <w:top w:val="single" w:sz="12" w:space="0" w:color="auto"/>
              <w:bottom w:val="single" w:sz="8" w:space="0" w:color="000000" w:themeColor="text1"/>
            </w:tcBorders>
            <w:shd w:val="clear" w:color="auto" w:fill="FFFFFF" w:themeFill="background1"/>
          </w:tcPr>
          <w:p w:rsidR="00A53FE3" w:rsidRPr="00351E8E" w:rsidRDefault="00A53FE3" w:rsidP="00681EA1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6"/>
                <w:lang w:val="en-GB"/>
              </w:rPr>
            </w:pPr>
            <w:proofErr w:type="spellStart"/>
            <w:r w:rsidRPr="00351E8E">
              <w:rPr>
                <w:rFonts w:ascii="Arial" w:hAnsi="Arial" w:cs="Arial"/>
                <w:sz w:val="22"/>
                <w:lang w:val="en-GB"/>
              </w:rPr>
              <w:t>Anisocoria</w:t>
            </w:r>
            <w:proofErr w:type="spellEnd"/>
            <w:r w:rsidRPr="00351E8E">
              <w:rPr>
                <w:rFonts w:ascii="Arial" w:hAnsi="Arial" w:cs="Arial"/>
                <w:sz w:val="22"/>
                <w:lang w:val="en-GB"/>
              </w:rPr>
              <w:t xml:space="preserve"> </w:t>
            </w:r>
            <w:r w:rsidRPr="00351E8E">
              <w:rPr>
                <w:rFonts w:ascii="Arial" w:hAnsi="Arial" w:cs="Arial"/>
                <w:sz w:val="22"/>
                <w:szCs w:val="26"/>
                <w:lang w:val="en-GB"/>
              </w:rPr>
              <w:t xml:space="preserve">prominent in dim light, dilation lag, no relative afferent pupillary defect </w:t>
            </w:r>
          </w:p>
          <w:p w:rsidR="00A53FE3" w:rsidRPr="00351E8E" w:rsidRDefault="00A53FE3" w:rsidP="00681EA1">
            <w:pPr>
              <w:keepNext/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:rsidR="00A53FE3" w:rsidRPr="00351E8E" w:rsidRDefault="00A53FE3" w:rsidP="00A53FE3">
      <w:pPr>
        <w:rPr>
          <w:rFonts w:ascii="Arial" w:hAnsi="Arial" w:cs="Arial"/>
          <w:b/>
          <w:sz w:val="24"/>
          <w:lang w:val="en-US"/>
        </w:rPr>
      </w:pPr>
    </w:p>
    <w:p w:rsidR="005A0777" w:rsidRPr="00A53FE3" w:rsidRDefault="00A53FE3">
      <w:pPr>
        <w:rPr>
          <w:lang w:val="en-US"/>
        </w:rPr>
      </w:pPr>
      <w:bookmarkStart w:id="0" w:name="_GoBack"/>
      <w:bookmarkEnd w:id="0"/>
    </w:p>
    <w:sectPr w:rsidR="005A0777" w:rsidRPr="00A53FE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FE3"/>
    <w:rsid w:val="00454DD6"/>
    <w:rsid w:val="00A53FE3"/>
    <w:rsid w:val="00D21253"/>
    <w:rsid w:val="00F85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3FE3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SombreadoClaro">
    <w:name w:val="Light Shading"/>
    <w:basedOn w:val="Tabelanormal"/>
    <w:uiPriority w:val="60"/>
    <w:rsid w:val="00A53FE3"/>
    <w:pPr>
      <w:spacing w:after="0" w:line="240" w:lineRule="auto"/>
    </w:pPr>
    <w:rPr>
      <w:rFonts w:eastAsiaTheme="minorEastAsia"/>
      <w:color w:val="000000" w:themeColor="text1" w:themeShade="BF"/>
      <w:sz w:val="24"/>
      <w:szCs w:val="24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3FE3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SombreadoClaro">
    <w:name w:val="Light Shading"/>
    <w:basedOn w:val="Tabelanormal"/>
    <w:uiPriority w:val="60"/>
    <w:rsid w:val="00A53FE3"/>
    <w:pPr>
      <w:spacing w:after="0" w:line="240" w:lineRule="auto"/>
    </w:pPr>
    <w:rPr>
      <w:rFonts w:eastAsiaTheme="minorEastAsia"/>
      <w:color w:val="000000" w:themeColor="text1" w:themeShade="BF"/>
      <w:sz w:val="24"/>
      <w:szCs w:val="24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293</Characters>
  <Application>Microsoft Office Word</Application>
  <DocSecurity>0</DocSecurity>
  <Lines>2</Lines>
  <Paragraphs>1</Paragraphs>
  <ScaleCrop>false</ScaleCrop>
  <Company>Grizli777</Company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Marques</dc:creator>
  <cp:lastModifiedBy>Sara Marques</cp:lastModifiedBy>
  <cp:revision>1</cp:revision>
  <dcterms:created xsi:type="dcterms:W3CDTF">2017-01-11T22:11:00Z</dcterms:created>
  <dcterms:modified xsi:type="dcterms:W3CDTF">2017-01-11T22:11:00Z</dcterms:modified>
</cp:coreProperties>
</file>